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5EDA553E" w:rsidR="008F7B6E" w:rsidRPr="00FF4642" w:rsidRDefault="00112D6D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过氧化氢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109D0E24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112D6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5215C229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112D6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过氧化氢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485EC24B" w:rsidR="00087308" w:rsidRDefault="00997CFA" w:rsidP="00112D6D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112D6D" w:rsidRPr="00112D6D">
        <w:rPr>
          <w:rFonts w:hint="eastAsia"/>
          <w:sz w:val="24"/>
          <w:szCs w:val="24"/>
          <w:lang w:eastAsia="zh-CN"/>
        </w:rPr>
        <w:t>GB1616-2014</w:t>
      </w:r>
      <w:r w:rsidR="00112D6D">
        <w:rPr>
          <w:rFonts w:hint="eastAsia"/>
          <w:sz w:val="24"/>
          <w:szCs w:val="24"/>
          <w:lang w:eastAsia="zh-CN"/>
        </w:rPr>
        <w:t>，</w:t>
      </w:r>
      <w:r w:rsidR="00112D6D" w:rsidRPr="00112D6D">
        <w:rPr>
          <w:rFonts w:hint="eastAsia"/>
          <w:sz w:val="24"/>
          <w:szCs w:val="24"/>
          <w:lang w:eastAsia="zh-CN"/>
        </w:rPr>
        <w:t>H</w:t>
      </w:r>
      <w:r w:rsidR="00112D6D" w:rsidRPr="00112D6D">
        <w:rPr>
          <w:rFonts w:hint="eastAsia"/>
          <w:sz w:val="24"/>
          <w:szCs w:val="24"/>
          <w:vertAlign w:val="subscript"/>
          <w:lang w:eastAsia="zh-CN"/>
        </w:rPr>
        <w:t>2</w:t>
      </w:r>
      <w:r w:rsidR="00112D6D" w:rsidRPr="00112D6D">
        <w:rPr>
          <w:rFonts w:hint="eastAsia"/>
          <w:sz w:val="24"/>
          <w:szCs w:val="24"/>
          <w:lang w:eastAsia="zh-CN"/>
        </w:rPr>
        <w:t>O</w:t>
      </w:r>
      <w:r w:rsidR="00112D6D" w:rsidRPr="00112D6D">
        <w:rPr>
          <w:rFonts w:hint="eastAsia"/>
          <w:sz w:val="24"/>
          <w:szCs w:val="24"/>
          <w:vertAlign w:val="subscript"/>
          <w:lang w:eastAsia="zh-CN"/>
        </w:rPr>
        <w:t>2</w:t>
      </w:r>
      <w:r w:rsidR="00112D6D" w:rsidRPr="00112D6D">
        <w:rPr>
          <w:rFonts w:hint="eastAsia"/>
          <w:sz w:val="24"/>
          <w:szCs w:val="24"/>
          <w:lang w:eastAsia="zh-CN"/>
        </w:rPr>
        <w:t>≥27.5%</w:t>
      </w:r>
      <w:r w:rsidR="00112D6D">
        <w:rPr>
          <w:rFonts w:hint="eastAsia"/>
          <w:sz w:val="24"/>
          <w:szCs w:val="24"/>
          <w:lang w:eastAsia="zh-CN"/>
        </w:rPr>
        <w:t>。</w:t>
      </w:r>
    </w:p>
    <w:p w14:paraId="24F12BF0" w14:textId="4A05820C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112D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散装，专用罐车运输</w:t>
      </w:r>
      <w:r w:rsidR="00E6105A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7A2B9349" w14:textId="4EE09A62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112D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330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</w:t>
      </w:r>
      <w:r w:rsidR="003A36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分批供货，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40D531CB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90671F">
        <w:rPr>
          <w:rFonts w:cs="黑体" w:hint="eastAsia"/>
          <w:sz w:val="24"/>
          <w:szCs w:val="24"/>
          <w:lang w:eastAsia="zh-CN"/>
        </w:rPr>
        <w:t>10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90671F">
        <w:rPr>
          <w:rFonts w:cs="黑体" w:hint="eastAsia"/>
          <w:sz w:val="24"/>
          <w:szCs w:val="24"/>
          <w:lang w:eastAsia="zh-CN"/>
        </w:rPr>
        <w:t>壹万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06AD77F8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112D6D">
        <w:rPr>
          <w:rFonts w:cs="黑体" w:hint="eastAsia"/>
          <w:sz w:val="24"/>
          <w:szCs w:val="24"/>
          <w:lang w:eastAsia="zh-CN"/>
        </w:rPr>
        <w:t>过氧化氢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0F2D71BA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E6105A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112D6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59386D6B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112D6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过氧化氢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112D6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过氧化氢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2416"/>
      </w:tblGrid>
      <w:tr w:rsidR="00FF4642" w:rsidRPr="00FF4642" w14:paraId="7A5EA9D9" w14:textId="77777777" w:rsidTr="00E6105A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544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E6105A">
        <w:trPr>
          <w:trHeight w:val="1231"/>
        </w:trPr>
        <w:tc>
          <w:tcPr>
            <w:tcW w:w="1413" w:type="dxa"/>
            <w:vAlign w:val="center"/>
          </w:tcPr>
          <w:p w14:paraId="1CA6EA69" w14:textId="4AF538E1" w:rsidR="001F683E" w:rsidRPr="00FF4642" w:rsidRDefault="00112D6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过氧化氢</w:t>
            </w:r>
          </w:p>
        </w:tc>
        <w:tc>
          <w:tcPr>
            <w:tcW w:w="3544" w:type="dxa"/>
            <w:vAlign w:val="center"/>
          </w:tcPr>
          <w:p w14:paraId="4A7B8C4B" w14:textId="3F9CA723" w:rsidR="001F683E" w:rsidRPr="00E6105A" w:rsidRDefault="00112D6D" w:rsidP="00E6105A">
            <w:pPr>
              <w:autoSpaceDE/>
              <w:autoSpaceDN/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12D6D">
              <w:rPr>
                <w:rFonts w:hint="eastAsia"/>
                <w:sz w:val="24"/>
                <w:szCs w:val="24"/>
                <w:lang w:eastAsia="zh-CN"/>
              </w:rPr>
              <w:t>GB1616-2014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Pr="00112D6D">
              <w:rPr>
                <w:rFonts w:hint="eastAsia"/>
                <w:sz w:val="24"/>
                <w:szCs w:val="24"/>
                <w:lang w:eastAsia="zh-CN"/>
              </w:rPr>
              <w:t>H</w:t>
            </w:r>
            <w:r w:rsidRPr="00112D6D">
              <w:rPr>
                <w:rFonts w:hint="eastAsia"/>
                <w:sz w:val="24"/>
                <w:szCs w:val="24"/>
                <w:vertAlign w:val="subscript"/>
                <w:lang w:eastAsia="zh-CN"/>
              </w:rPr>
              <w:t>2</w:t>
            </w:r>
            <w:r w:rsidRPr="00112D6D">
              <w:rPr>
                <w:rFonts w:hint="eastAsia"/>
                <w:sz w:val="24"/>
                <w:szCs w:val="24"/>
                <w:lang w:eastAsia="zh-CN"/>
              </w:rPr>
              <w:t>O</w:t>
            </w:r>
            <w:r w:rsidRPr="00112D6D">
              <w:rPr>
                <w:rFonts w:hint="eastAsia"/>
                <w:sz w:val="24"/>
                <w:szCs w:val="24"/>
                <w:vertAlign w:val="subscript"/>
                <w:lang w:eastAsia="zh-CN"/>
              </w:rPr>
              <w:t>2</w:t>
            </w:r>
            <w:r w:rsidRPr="00112D6D">
              <w:rPr>
                <w:rFonts w:hint="eastAsia"/>
                <w:sz w:val="24"/>
                <w:szCs w:val="24"/>
                <w:lang w:eastAsia="zh-CN"/>
              </w:rPr>
              <w:t>≥27.5%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vAlign w:val="center"/>
          </w:tcPr>
          <w:p w14:paraId="00C20466" w14:textId="445B79A6" w:rsidR="001F683E" w:rsidRPr="00FF4642" w:rsidRDefault="00112D6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330</w:t>
            </w:r>
            <w:r w:rsidR="001F683E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  <w:r w:rsidR="003A363F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（分批供货）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8811" w14:textId="77777777" w:rsidR="00D16C79" w:rsidRDefault="00D16C79" w:rsidP="001A1AA1">
      <w:pPr>
        <w:rPr>
          <w:rFonts w:hint="eastAsia"/>
        </w:rPr>
      </w:pPr>
      <w:r>
        <w:separator/>
      </w:r>
    </w:p>
  </w:endnote>
  <w:endnote w:type="continuationSeparator" w:id="0">
    <w:p w14:paraId="42C278FE" w14:textId="77777777" w:rsidR="00D16C79" w:rsidRDefault="00D16C79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9F53" w14:textId="77777777" w:rsidR="00D16C79" w:rsidRDefault="00D16C79" w:rsidP="001A1AA1">
      <w:pPr>
        <w:rPr>
          <w:rFonts w:hint="eastAsia"/>
        </w:rPr>
      </w:pPr>
      <w:r>
        <w:separator/>
      </w:r>
    </w:p>
  </w:footnote>
  <w:footnote w:type="continuationSeparator" w:id="0">
    <w:p w14:paraId="429CD539" w14:textId="77777777" w:rsidR="00D16C79" w:rsidRDefault="00D16C79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87308"/>
    <w:rsid w:val="00097445"/>
    <w:rsid w:val="000C72BC"/>
    <w:rsid w:val="000F26EA"/>
    <w:rsid w:val="0011014C"/>
    <w:rsid w:val="00112D6D"/>
    <w:rsid w:val="00156250"/>
    <w:rsid w:val="00175B79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77A93"/>
    <w:rsid w:val="003A363F"/>
    <w:rsid w:val="003B0133"/>
    <w:rsid w:val="003E4A5B"/>
    <w:rsid w:val="0041707E"/>
    <w:rsid w:val="00427472"/>
    <w:rsid w:val="00432739"/>
    <w:rsid w:val="0044701B"/>
    <w:rsid w:val="00452259"/>
    <w:rsid w:val="004C6CDB"/>
    <w:rsid w:val="004F05FF"/>
    <w:rsid w:val="00520ED3"/>
    <w:rsid w:val="00571933"/>
    <w:rsid w:val="00581055"/>
    <w:rsid w:val="005A5638"/>
    <w:rsid w:val="00601E94"/>
    <w:rsid w:val="006134E9"/>
    <w:rsid w:val="00633384"/>
    <w:rsid w:val="0064636B"/>
    <w:rsid w:val="00655192"/>
    <w:rsid w:val="006669AF"/>
    <w:rsid w:val="0068237B"/>
    <w:rsid w:val="00691E51"/>
    <w:rsid w:val="006E6E4B"/>
    <w:rsid w:val="00701140"/>
    <w:rsid w:val="00770F58"/>
    <w:rsid w:val="007A2FEB"/>
    <w:rsid w:val="007A795E"/>
    <w:rsid w:val="0081734A"/>
    <w:rsid w:val="00821D0E"/>
    <w:rsid w:val="008A1BA2"/>
    <w:rsid w:val="008A7836"/>
    <w:rsid w:val="008F7B6E"/>
    <w:rsid w:val="0090671F"/>
    <w:rsid w:val="00961125"/>
    <w:rsid w:val="00997CFA"/>
    <w:rsid w:val="009E2AE8"/>
    <w:rsid w:val="009F07BA"/>
    <w:rsid w:val="00A03B10"/>
    <w:rsid w:val="00A123C1"/>
    <w:rsid w:val="00A30853"/>
    <w:rsid w:val="00AC4EC9"/>
    <w:rsid w:val="00AF7C4D"/>
    <w:rsid w:val="00B979C2"/>
    <w:rsid w:val="00C04DE2"/>
    <w:rsid w:val="00C37462"/>
    <w:rsid w:val="00C63615"/>
    <w:rsid w:val="00C94C7F"/>
    <w:rsid w:val="00D16C79"/>
    <w:rsid w:val="00D462A5"/>
    <w:rsid w:val="00D73E67"/>
    <w:rsid w:val="00D96AA6"/>
    <w:rsid w:val="00DA7FED"/>
    <w:rsid w:val="00DD7DF5"/>
    <w:rsid w:val="00E03BEF"/>
    <w:rsid w:val="00E6105A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5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24</cp:revision>
  <dcterms:created xsi:type="dcterms:W3CDTF">2025-06-04T00:26:00Z</dcterms:created>
  <dcterms:modified xsi:type="dcterms:W3CDTF">2025-06-23T08:32:00Z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